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73EC" w14:textId="77777777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ТОМСКАЯ ОБЛАСТЬ</w:t>
      </w:r>
    </w:p>
    <w:p w14:paraId="36790C23" w14:textId="77777777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КРИВОШЕИНСКИЙ РАЙОН</w:t>
      </w:r>
    </w:p>
    <w:p w14:paraId="5CD367AA" w14:textId="77777777" w:rsidR="003719CB" w:rsidRPr="006E35A6" w:rsidRDefault="003719CB" w:rsidP="003719CB">
      <w:pPr>
        <w:jc w:val="center"/>
        <w:rPr>
          <w:rFonts w:ascii="Arial" w:hAnsi="Arial" w:cs="Arial"/>
        </w:rPr>
      </w:pPr>
      <w:proofErr w:type="gramStart"/>
      <w:r w:rsidRPr="006E35A6">
        <w:rPr>
          <w:rFonts w:ascii="Arial" w:hAnsi="Arial" w:cs="Arial"/>
        </w:rPr>
        <w:t>СОВЕТ  ПЕТРОВСКОГО</w:t>
      </w:r>
      <w:proofErr w:type="gramEnd"/>
      <w:r w:rsidRPr="006E35A6">
        <w:rPr>
          <w:rFonts w:ascii="Arial" w:hAnsi="Arial" w:cs="Arial"/>
        </w:rPr>
        <w:t xml:space="preserve"> СЕЛЬСКОГО ПОСЕЛЕНИЯ</w:t>
      </w:r>
    </w:p>
    <w:p w14:paraId="353CD381" w14:textId="77777777" w:rsidR="003719CB" w:rsidRPr="006E35A6" w:rsidRDefault="003719CB" w:rsidP="003719CB">
      <w:pPr>
        <w:jc w:val="center"/>
        <w:rPr>
          <w:rFonts w:ascii="Arial" w:hAnsi="Arial" w:cs="Arial"/>
        </w:rPr>
      </w:pPr>
    </w:p>
    <w:p w14:paraId="798AC12B" w14:textId="2C94801B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РЕШЕНИЕ № </w:t>
      </w:r>
      <w:r w:rsidR="006E35A6">
        <w:rPr>
          <w:rFonts w:ascii="Arial" w:hAnsi="Arial" w:cs="Arial"/>
        </w:rPr>
        <w:t>71</w:t>
      </w:r>
    </w:p>
    <w:p w14:paraId="5B218F7F" w14:textId="77777777" w:rsidR="003719CB" w:rsidRPr="006E35A6" w:rsidRDefault="003719CB" w:rsidP="003719CB">
      <w:pPr>
        <w:jc w:val="center"/>
        <w:rPr>
          <w:rFonts w:ascii="Arial" w:hAnsi="Arial" w:cs="Arial"/>
        </w:rPr>
      </w:pPr>
    </w:p>
    <w:p w14:paraId="318AE529" w14:textId="3984699E" w:rsidR="003719CB" w:rsidRPr="006E35A6" w:rsidRDefault="003719CB" w:rsidP="003719CB">
      <w:pPr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с. Петровка                                                                      </w:t>
      </w:r>
      <w:proofErr w:type="gramStart"/>
      <w:r w:rsidRPr="006E35A6">
        <w:rPr>
          <w:rFonts w:ascii="Arial" w:hAnsi="Arial" w:cs="Arial"/>
        </w:rPr>
        <w:t xml:space="preserve">   «</w:t>
      </w:r>
      <w:proofErr w:type="gramEnd"/>
      <w:r w:rsidRPr="006E35A6">
        <w:rPr>
          <w:rFonts w:ascii="Arial" w:hAnsi="Arial" w:cs="Arial"/>
        </w:rPr>
        <w:t>06» марта 2024 года</w:t>
      </w:r>
    </w:p>
    <w:p w14:paraId="3886308F" w14:textId="2BD5C9BC" w:rsidR="003719CB" w:rsidRPr="006E35A6" w:rsidRDefault="003719CB" w:rsidP="003719CB">
      <w:pPr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                                                                                         21-е собрание 5 созыва</w:t>
      </w:r>
    </w:p>
    <w:p w14:paraId="0F01AF8D" w14:textId="77777777" w:rsidR="003719CB" w:rsidRPr="006E35A6" w:rsidRDefault="003719CB" w:rsidP="003719CB">
      <w:pPr>
        <w:rPr>
          <w:rFonts w:ascii="Arial" w:hAnsi="Arial" w:cs="Arial"/>
        </w:rPr>
      </w:pPr>
    </w:p>
    <w:p w14:paraId="4EB86048" w14:textId="4B018FD2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О рассмотрении Проекта изменений  </w:t>
      </w:r>
    </w:p>
    <w:p w14:paraId="12527C81" w14:textId="77777777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в Устав муниципального образования Петровское сельское поселение </w:t>
      </w:r>
    </w:p>
    <w:p w14:paraId="017F2C3F" w14:textId="77777777" w:rsidR="003719CB" w:rsidRPr="006E35A6" w:rsidRDefault="003719CB" w:rsidP="003719CB">
      <w:pPr>
        <w:jc w:val="center"/>
        <w:rPr>
          <w:rFonts w:ascii="Arial" w:hAnsi="Arial" w:cs="Arial"/>
        </w:rPr>
      </w:pPr>
      <w:r w:rsidRPr="006E35A6">
        <w:rPr>
          <w:rFonts w:ascii="Arial" w:hAnsi="Arial" w:cs="Arial"/>
        </w:rPr>
        <w:t>Кривошеинского района Томской области</w:t>
      </w:r>
    </w:p>
    <w:p w14:paraId="06D11607" w14:textId="77777777" w:rsidR="003719CB" w:rsidRPr="006E35A6" w:rsidRDefault="003719CB" w:rsidP="003719CB">
      <w:pPr>
        <w:rPr>
          <w:rFonts w:ascii="Arial" w:hAnsi="Arial" w:cs="Arial"/>
        </w:rPr>
      </w:pP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  <w:r w:rsidRPr="006E35A6">
        <w:rPr>
          <w:rFonts w:ascii="Arial" w:hAnsi="Arial" w:cs="Arial"/>
        </w:rPr>
        <w:tab/>
      </w:r>
    </w:p>
    <w:p w14:paraId="1E46B34F" w14:textId="77777777" w:rsidR="003719CB" w:rsidRPr="006E35A6" w:rsidRDefault="003719CB" w:rsidP="003719CB">
      <w:pPr>
        <w:ind w:firstLine="709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В целях приведения Устава муниципального образования Петровское сельское поселение в соответствие с законодательством  </w:t>
      </w:r>
    </w:p>
    <w:p w14:paraId="1959957C" w14:textId="43A8F1E3" w:rsidR="003719CB" w:rsidRPr="006E35A6" w:rsidRDefault="003719CB" w:rsidP="003719CB">
      <w:pPr>
        <w:ind w:firstLine="709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>РЕШИЛ:</w:t>
      </w:r>
    </w:p>
    <w:p w14:paraId="1CC88596" w14:textId="2D529482" w:rsidR="003719CB" w:rsidRPr="006E35A6" w:rsidRDefault="003719CB" w:rsidP="003719CB">
      <w:pPr>
        <w:shd w:val="clear" w:color="auto" w:fill="FFFFFF"/>
        <w:tabs>
          <w:tab w:val="left" w:pos="7538"/>
        </w:tabs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        1.Вынести на обсуждение Проект изменений в Устав муниципального образования Петровское сельское поселение Кривошеинского района Томской области (далее - Устав) в следующей редакции:</w:t>
      </w:r>
    </w:p>
    <w:p w14:paraId="784F07F0" w14:textId="77777777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«1.1. В статье 3 Устава:</w:t>
      </w:r>
    </w:p>
    <w:p w14:paraId="0AF07462" w14:textId="77777777" w:rsidR="003719CB" w:rsidRPr="006E35A6" w:rsidRDefault="003719CB" w:rsidP="003719CB">
      <w:pPr>
        <w:pStyle w:val="Bodytext20"/>
        <w:numPr>
          <w:ilvl w:val="0"/>
          <w:numId w:val="1"/>
        </w:numPr>
        <w:shd w:val="clear" w:color="auto" w:fill="auto"/>
        <w:tabs>
          <w:tab w:val="left" w:pos="1087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части 3 -6 изложить в следующей редакции:</w:t>
      </w:r>
    </w:p>
    <w:p w14:paraId="45AD802F" w14:textId="77777777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«3.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Российской Федерации.</w:t>
      </w:r>
    </w:p>
    <w:p w14:paraId="2C1B67D6" w14:textId="77777777" w:rsidR="003719CB" w:rsidRPr="006E35A6" w:rsidRDefault="003719CB" w:rsidP="003719CB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26B51A3" w14:textId="77777777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14:paraId="5A27AC56" w14:textId="47495E1A" w:rsidR="003719CB" w:rsidRPr="006E35A6" w:rsidRDefault="003719CB" w:rsidP="003719CB">
      <w:pPr>
        <w:pStyle w:val="Bodytext20"/>
        <w:numPr>
          <w:ilvl w:val="0"/>
          <w:numId w:val="2"/>
        </w:numPr>
        <w:shd w:val="clear" w:color="auto" w:fill="auto"/>
        <w:tabs>
          <w:tab w:val="left" w:pos="1042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- «Информационный бюллетень Петровского сельского поселения», распространяемом в Петровском сельском поселении.»</w:t>
      </w:r>
    </w:p>
    <w:p w14:paraId="3F0B3C14" w14:textId="3268291B" w:rsidR="003719CB" w:rsidRPr="006E35A6" w:rsidRDefault="003719CB" w:rsidP="003719CB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 xml:space="preserve">Муниципальные правовые акты, подлежащие официальному опубликованию, в том числе, соглашения, заключаемые между органами </w:t>
      </w:r>
      <w:proofErr w:type="gramStart"/>
      <w:r w:rsidRPr="006E35A6">
        <w:rPr>
          <w:rFonts w:ascii="Arial" w:hAnsi="Arial" w:cs="Arial"/>
          <w:color w:val="000000"/>
        </w:rPr>
        <w:t>местного самоуправления</w:t>
      </w:r>
      <w:proofErr w:type="gramEnd"/>
      <w:r w:rsidRPr="006E35A6">
        <w:rPr>
          <w:rFonts w:ascii="Arial" w:hAnsi="Arial" w:cs="Arial"/>
          <w:color w:val="000000"/>
        </w:rPr>
        <w:t xml:space="preserve"> должны быть официально опубликованы не позднее тридцати дней со дня их принятия (издания), если иное не установлено федеральными законами, настоящим Уставом либо самими муниципальными правовыми актами.»</w:t>
      </w:r>
    </w:p>
    <w:p w14:paraId="2D0CA721" w14:textId="77777777" w:rsidR="003719CB" w:rsidRPr="006E35A6" w:rsidRDefault="003719CB" w:rsidP="003719CB">
      <w:pPr>
        <w:pStyle w:val="Bodytext20"/>
        <w:numPr>
          <w:ilvl w:val="0"/>
          <w:numId w:val="1"/>
        </w:numPr>
        <w:shd w:val="clear" w:color="auto" w:fill="auto"/>
        <w:tabs>
          <w:tab w:val="left" w:pos="1110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дополнить частью 6.1 следующего содержания:</w:t>
      </w:r>
    </w:p>
    <w:p w14:paraId="59746AFD" w14:textId="77777777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 xml:space="preserve">«6.1. Дополнительными источниками обнародования муниципальных правовых актов, в том числе соглашений, заключенных между органами </w:t>
      </w:r>
      <w:r w:rsidRPr="006E35A6">
        <w:rPr>
          <w:rFonts w:ascii="Arial" w:hAnsi="Arial" w:cs="Arial"/>
          <w:color w:val="000000"/>
        </w:rPr>
        <w:lastRenderedPageBreak/>
        <w:t>местного самоуправления, являются:</w:t>
      </w:r>
    </w:p>
    <w:p w14:paraId="6239491F" w14:textId="77777777" w:rsidR="003719CB" w:rsidRPr="006E35A6" w:rsidRDefault="003719CB" w:rsidP="003719CB">
      <w:pPr>
        <w:pStyle w:val="Bodytext20"/>
        <w:numPr>
          <w:ilvl w:val="0"/>
          <w:numId w:val="3"/>
        </w:numPr>
        <w:shd w:val="clear" w:color="auto" w:fill="auto"/>
        <w:tabs>
          <w:tab w:val="left" w:pos="1051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размещение муниципального правового акта в местах, доступных для неограниченного круга лиц (в помещениях государственных органов, в здании администрации Петровского сельского поселения, библиотеке и школе с. Петровка, библиотеке д.Елизарьево, СДК д.Егорово)»;</w:t>
      </w:r>
    </w:p>
    <w:p w14:paraId="4AB7029A" w14:textId="0D88599B" w:rsidR="003719CB" w:rsidRPr="006E35A6" w:rsidRDefault="003719CB" w:rsidP="003719CB">
      <w:pPr>
        <w:pStyle w:val="Bodytext20"/>
        <w:numPr>
          <w:ilvl w:val="0"/>
          <w:numId w:val="3"/>
        </w:numPr>
        <w:shd w:val="clear" w:color="auto" w:fill="auto"/>
        <w:tabs>
          <w:tab w:val="left" w:pos="1056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 xml:space="preserve">размещение на официальном сайте Петровского сельского поселения </w:t>
      </w:r>
      <w:r w:rsidRPr="006E35A6">
        <w:rPr>
          <w:rFonts w:ascii="Arial" w:hAnsi="Arial" w:cs="Arial"/>
          <w:color w:val="000000"/>
          <w:lang w:val="en-US"/>
        </w:rPr>
        <w:t>https</w:t>
      </w:r>
      <w:r w:rsidRPr="006E35A6">
        <w:rPr>
          <w:rFonts w:ascii="Arial" w:hAnsi="Arial" w:cs="Arial"/>
          <w:color w:val="000000"/>
        </w:rPr>
        <w:t>://ре</w:t>
      </w:r>
      <w:r w:rsidRPr="006E35A6">
        <w:rPr>
          <w:rFonts w:ascii="Arial" w:hAnsi="Arial" w:cs="Arial"/>
          <w:color w:val="000000"/>
          <w:lang w:val="en-US"/>
        </w:rPr>
        <w:t>tr</w:t>
      </w:r>
      <w:r w:rsidRPr="006E35A6">
        <w:rPr>
          <w:rFonts w:ascii="Arial" w:hAnsi="Arial" w:cs="Arial"/>
          <w:color w:val="000000"/>
        </w:rPr>
        <w:t>о</w:t>
      </w:r>
      <w:r w:rsidRPr="006E35A6">
        <w:rPr>
          <w:rFonts w:ascii="Arial" w:hAnsi="Arial" w:cs="Arial"/>
          <w:color w:val="000000"/>
          <w:lang w:val="en-US"/>
        </w:rPr>
        <w:t>v</w:t>
      </w:r>
      <w:r w:rsidRPr="006E35A6">
        <w:rPr>
          <w:rFonts w:ascii="Arial" w:hAnsi="Arial" w:cs="Arial"/>
          <w:color w:val="000000"/>
        </w:rPr>
        <w:t>ка-</w:t>
      </w:r>
      <w:r w:rsidRPr="006E35A6">
        <w:rPr>
          <w:rFonts w:ascii="Arial" w:hAnsi="Arial" w:cs="Arial"/>
          <w:color w:val="000000"/>
          <w:lang w:val="en-US"/>
        </w:rPr>
        <w:t>sp</w:t>
      </w:r>
      <w:r w:rsidRPr="006E35A6">
        <w:rPr>
          <w:rFonts w:ascii="Arial" w:hAnsi="Arial" w:cs="Arial"/>
          <w:color w:val="000000"/>
        </w:rPr>
        <w:t>.</w:t>
      </w:r>
      <w:r w:rsidRPr="006E35A6">
        <w:rPr>
          <w:rFonts w:ascii="Arial" w:hAnsi="Arial" w:cs="Arial"/>
          <w:color w:val="000000"/>
          <w:lang w:val="en-US"/>
        </w:rPr>
        <w:t>ru</w:t>
      </w:r>
      <w:r w:rsidRPr="006E35A6">
        <w:rPr>
          <w:rFonts w:ascii="Arial" w:hAnsi="Arial" w:cs="Arial"/>
          <w:color w:val="000000"/>
        </w:rPr>
        <w:t>/ в информационно-телекоммуникационной сети «Интернет»;</w:t>
      </w:r>
    </w:p>
    <w:p w14:paraId="69EBADB4" w14:textId="421D701D" w:rsidR="003719CB" w:rsidRPr="006E35A6" w:rsidRDefault="003719CB" w:rsidP="003719CB">
      <w:pPr>
        <w:pStyle w:val="Bodytext20"/>
        <w:numPr>
          <w:ilvl w:val="0"/>
          <w:numId w:val="3"/>
        </w:numPr>
        <w:shd w:val="clear" w:color="auto" w:fill="auto"/>
        <w:tabs>
          <w:tab w:val="left" w:pos="1065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портал Министерства юстиции Российской Федерации «Нормативные правовые акты в Российской Федерации» ЭЛ № ФС77-72471 от 05.03.2018 (</w:t>
      </w:r>
      <w:r w:rsidRPr="006E35A6">
        <w:rPr>
          <w:rFonts w:ascii="Arial" w:hAnsi="Arial" w:cs="Arial"/>
          <w:color w:val="000000"/>
          <w:lang w:val="en-US"/>
        </w:rPr>
        <w:t>https</w:t>
      </w:r>
      <w:r w:rsidRPr="006E35A6">
        <w:rPr>
          <w:rFonts w:ascii="Arial" w:hAnsi="Arial" w:cs="Arial"/>
          <w:color w:val="000000"/>
        </w:rPr>
        <w:t>://рга</w:t>
      </w:r>
      <w:r w:rsidR="006E35A6">
        <w:rPr>
          <w:rFonts w:ascii="Arial" w:hAnsi="Arial" w:cs="Arial"/>
          <w:color w:val="000000"/>
          <w:lang w:val="en-US"/>
        </w:rPr>
        <w:t>v</w:t>
      </w:r>
      <w:r w:rsidRPr="006E35A6">
        <w:rPr>
          <w:rFonts w:ascii="Arial" w:hAnsi="Arial" w:cs="Arial"/>
          <w:color w:val="000000"/>
        </w:rPr>
        <w:t>о-</w:t>
      </w:r>
      <w:r w:rsidRPr="006E35A6">
        <w:rPr>
          <w:rFonts w:ascii="Arial" w:hAnsi="Arial" w:cs="Arial"/>
          <w:color w:val="000000"/>
          <w:lang w:val="en-US"/>
        </w:rPr>
        <w:t>minjust</w:t>
      </w:r>
      <w:r w:rsidRPr="006E35A6">
        <w:rPr>
          <w:rFonts w:ascii="Arial" w:hAnsi="Arial" w:cs="Arial"/>
          <w:color w:val="000000"/>
        </w:rPr>
        <w:t>.</w:t>
      </w:r>
      <w:r w:rsidRPr="006E35A6">
        <w:rPr>
          <w:rFonts w:ascii="Arial" w:hAnsi="Arial" w:cs="Arial"/>
          <w:color w:val="000000"/>
          <w:lang w:val="en-US"/>
        </w:rPr>
        <w:t>ru</w:t>
      </w:r>
      <w:r w:rsidRPr="006E35A6">
        <w:rPr>
          <w:rFonts w:ascii="Arial" w:hAnsi="Arial" w:cs="Arial"/>
          <w:color w:val="000000"/>
        </w:rPr>
        <w:t xml:space="preserve">, </w:t>
      </w:r>
      <w:r w:rsidRPr="006E35A6">
        <w:rPr>
          <w:rFonts w:ascii="Arial" w:hAnsi="Arial" w:cs="Arial"/>
          <w:color w:val="000000"/>
          <w:lang w:val="en-US"/>
        </w:rPr>
        <w:t>https</w:t>
      </w:r>
      <w:r w:rsidRPr="006E35A6">
        <w:rPr>
          <w:rFonts w:ascii="Arial" w:hAnsi="Arial" w:cs="Arial"/>
          <w:color w:val="000000"/>
        </w:rPr>
        <w:t>://право-минюст.рф).»</w:t>
      </w:r>
    </w:p>
    <w:p w14:paraId="1173B17A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Пункт 24 части 1 статьи 4 Устава изложить в следующей редакции:</w:t>
      </w:r>
    </w:p>
    <w:p w14:paraId="3E144A8B" w14:textId="7169C6BD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«24) организация и осуществление мероприятий по работе с детьми и</w:t>
      </w:r>
      <w:r w:rsidRPr="006E35A6">
        <w:rPr>
          <w:rFonts w:ascii="Arial" w:hAnsi="Arial" w:cs="Arial"/>
        </w:rPr>
        <w:t xml:space="preserve"> </w:t>
      </w:r>
      <w:r w:rsidRPr="006E35A6">
        <w:rPr>
          <w:rFonts w:ascii="Arial" w:hAnsi="Arial" w:cs="Arial"/>
          <w:color w:val="000000"/>
        </w:rPr>
        <w:t>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14:paraId="2B7C9EF3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В статье 6 Устава:</w:t>
      </w:r>
    </w:p>
    <w:p w14:paraId="66EA8BB2" w14:textId="77777777" w:rsidR="003719CB" w:rsidRPr="006E35A6" w:rsidRDefault="003719CB" w:rsidP="003719CB">
      <w:pPr>
        <w:pStyle w:val="Bodytext20"/>
        <w:numPr>
          <w:ilvl w:val="0"/>
          <w:numId w:val="5"/>
        </w:numPr>
        <w:shd w:val="clear" w:color="auto" w:fill="auto"/>
        <w:tabs>
          <w:tab w:val="left" w:pos="1096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пункт 7 части 1 изложить в следующей редакции:</w:t>
      </w:r>
    </w:p>
    <w:p w14:paraId="4EFE0713" w14:textId="77777777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информации;»;</w:t>
      </w:r>
    </w:p>
    <w:p w14:paraId="026254D3" w14:textId="77777777" w:rsidR="003719CB" w:rsidRPr="006E35A6" w:rsidRDefault="003719CB" w:rsidP="003719CB">
      <w:pPr>
        <w:pStyle w:val="Bodytext20"/>
        <w:numPr>
          <w:ilvl w:val="0"/>
          <w:numId w:val="5"/>
        </w:numPr>
        <w:shd w:val="clear" w:color="auto" w:fill="auto"/>
        <w:tabs>
          <w:tab w:val="left" w:pos="1061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в пункте 8 части 1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Федерации»;</w:t>
      </w:r>
    </w:p>
    <w:p w14:paraId="115CCBDE" w14:textId="77777777" w:rsidR="003719CB" w:rsidRPr="006E35A6" w:rsidRDefault="003719CB" w:rsidP="003719CB">
      <w:pPr>
        <w:pStyle w:val="Bodytext20"/>
        <w:numPr>
          <w:ilvl w:val="0"/>
          <w:numId w:val="5"/>
        </w:numPr>
        <w:shd w:val="clear" w:color="auto" w:fill="auto"/>
        <w:tabs>
          <w:tab w:val="left" w:pos="1056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в части 4 слова «установленном Администрацией» заменить словами «установленном Советом», слова «и Законом Томской области» исключить.</w:t>
      </w:r>
    </w:p>
    <w:p w14:paraId="3005B362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Пункты 8, 9, 10, 12 части 2 статьи 20 Устава исключить.</w:t>
      </w:r>
    </w:p>
    <w:p w14:paraId="65BF75C4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269"/>
        </w:tabs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Статью 22 Устава дополнить частью 6.1 следующего содержания:</w:t>
      </w:r>
    </w:p>
    <w:p w14:paraId="3EC6CDB3" w14:textId="542A8578" w:rsidR="003719CB" w:rsidRPr="006E35A6" w:rsidRDefault="003719CB" w:rsidP="003719CB">
      <w:pPr>
        <w:pStyle w:val="Bodytext20"/>
        <w:shd w:val="clear" w:color="auto" w:fill="auto"/>
        <w:ind w:firstLine="76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«6.1. Депутат освобождается от ответственности за несоблюдение</w:t>
      </w:r>
      <w:r w:rsidRPr="006E35A6">
        <w:rPr>
          <w:rFonts w:ascii="Arial" w:hAnsi="Arial" w:cs="Arial"/>
        </w:rPr>
        <w:t xml:space="preserve"> </w:t>
      </w:r>
      <w:r w:rsidRPr="006E35A6">
        <w:rPr>
          <w:rFonts w:ascii="Arial" w:hAnsi="Arial" w:cs="Arial"/>
          <w:color w:val="000000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6E35A6">
        <w:rPr>
          <w:rFonts w:ascii="Arial" w:hAnsi="Arial" w:cs="Arial"/>
        </w:rPr>
        <w:t xml:space="preserve"> </w:t>
      </w:r>
      <w:r w:rsidRPr="006E35A6">
        <w:rPr>
          <w:rFonts w:ascii="Arial" w:hAnsi="Arial" w:cs="Arial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</w:t>
      </w:r>
      <w:r w:rsidR="00183F70">
        <w:rPr>
          <w:rFonts w:ascii="Arial" w:hAnsi="Arial" w:cs="Arial"/>
          <w:color w:val="000000"/>
        </w:rPr>
        <w:t xml:space="preserve"> от</w:t>
      </w:r>
      <w:r w:rsidR="00183F70" w:rsidRPr="00183F70">
        <w:t xml:space="preserve"> </w:t>
      </w:r>
      <w:r w:rsidR="00183F70" w:rsidRPr="00183F70">
        <w:rPr>
          <w:rFonts w:ascii="Arial" w:hAnsi="Arial" w:cs="Arial"/>
          <w:color w:val="000000"/>
        </w:rPr>
        <w:t>25.12.2008</w:t>
      </w:r>
      <w:r w:rsidR="00183F70">
        <w:rPr>
          <w:rFonts w:ascii="Arial" w:hAnsi="Arial" w:cs="Arial"/>
          <w:color w:val="000000"/>
        </w:rPr>
        <w:t xml:space="preserve"> </w:t>
      </w:r>
      <w:r w:rsidRPr="006E35A6">
        <w:rPr>
          <w:rFonts w:ascii="Arial" w:hAnsi="Arial" w:cs="Arial"/>
          <w:color w:val="000000"/>
        </w:rPr>
        <w:t>№ 273- ФЗ</w:t>
      </w:r>
      <w:r w:rsidR="00183F70">
        <w:rPr>
          <w:rFonts w:ascii="Arial" w:hAnsi="Arial" w:cs="Arial"/>
          <w:color w:val="000000"/>
        </w:rPr>
        <w:t xml:space="preserve"> «</w:t>
      </w:r>
      <w:r w:rsidR="00183F70" w:rsidRPr="00183F70">
        <w:rPr>
          <w:rFonts w:ascii="Arial" w:hAnsi="Arial" w:cs="Arial"/>
          <w:color w:val="000000"/>
        </w:rPr>
        <w:t xml:space="preserve">О </w:t>
      </w:r>
      <w:r w:rsidR="00183F70">
        <w:rPr>
          <w:rFonts w:ascii="Arial" w:hAnsi="Arial" w:cs="Arial"/>
          <w:color w:val="000000"/>
        </w:rPr>
        <w:t>противодействии коррупции»</w:t>
      </w:r>
      <w:r w:rsidRPr="006E35A6">
        <w:rPr>
          <w:rFonts w:ascii="Arial" w:hAnsi="Arial" w:cs="Arial"/>
          <w:color w:val="000000"/>
        </w:rPr>
        <w:t>».</w:t>
      </w:r>
    </w:p>
    <w:p w14:paraId="6BCE1275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line="296" w:lineRule="exact"/>
        <w:ind w:lef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В статье 26 Устава:</w:t>
      </w:r>
    </w:p>
    <w:p w14:paraId="5BA708D0" w14:textId="77777777" w:rsidR="003719CB" w:rsidRPr="006E35A6" w:rsidRDefault="003719CB" w:rsidP="003719CB">
      <w:pPr>
        <w:pStyle w:val="Bodytext20"/>
        <w:numPr>
          <w:ilvl w:val="0"/>
          <w:numId w:val="6"/>
        </w:numPr>
        <w:shd w:val="clear" w:color="auto" w:fill="auto"/>
        <w:tabs>
          <w:tab w:val="left" w:pos="1211"/>
        </w:tabs>
        <w:spacing w:line="296" w:lineRule="exact"/>
        <w:ind w:lef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в части 11 слова «, если иное не предусмотрено Федеральным законом от 06.10.2003 № 131-ФЗ «Об общих принципах организации местного самоуправления в Российской Федерации» исключить;</w:t>
      </w:r>
    </w:p>
    <w:p w14:paraId="320A0C93" w14:textId="77777777" w:rsidR="003719CB" w:rsidRPr="006E35A6" w:rsidRDefault="003719CB" w:rsidP="003719CB">
      <w:pPr>
        <w:pStyle w:val="Bodytext20"/>
        <w:numPr>
          <w:ilvl w:val="0"/>
          <w:numId w:val="6"/>
        </w:numPr>
        <w:shd w:val="clear" w:color="auto" w:fill="auto"/>
        <w:tabs>
          <w:tab w:val="left" w:pos="1205"/>
        </w:tabs>
        <w:spacing w:line="296" w:lineRule="exact"/>
        <w:ind w:lef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lastRenderedPageBreak/>
        <w:t>дополнить частью 11.1 следующего содержания:</w:t>
      </w:r>
    </w:p>
    <w:p w14:paraId="4691244A" w14:textId="4BE950DB" w:rsidR="003719CB" w:rsidRPr="006E35A6" w:rsidRDefault="003719CB" w:rsidP="003719CB">
      <w:pPr>
        <w:pStyle w:val="Bodytext20"/>
        <w:shd w:val="clear" w:color="auto" w:fill="auto"/>
        <w:spacing w:line="296" w:lineRule="exact"/>
        <w:ind w:left="160" w:righ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 xml:space="preserve">«11.1.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</w:t>
      </w:r>
      <w:r w:rsidR="00183F70" w:rsidRPr="00183F70">
        <w:rPr>
          <w:rFonts w:ascii="Arial" w:hAnsi="Arial" w:cs="Arial"/>
          <w:color w:val="000000"/>
        </w:rPr>
        <w:t>от 25.12.2008 № 273- ФЗ «О противодействии коррупции»</w:t>
      </w:r>
      <w:r w:rsidRPr="006E35A6">
        <w:rPr>
          <w:rFonts w:ascii="Arial" w:hAnsi="Arial" w:cs="Arial"/>
          <w:color w:val="000000"/>
        </w:rPr>
        <w:t>».</w:t>
      </w:r>
    </w:p>
    <w:p w14:paraId="492A1043" w14:textId="77777777" w:rsidR="003719CB" w:rsidRPr="006E35A6" w:rsidRDefault="003719CB" w:rsidP="003719CB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line="296" w:lineRule="exact"/>
        <w:ind w:lef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Часть 2 статьи 30 изложить в следующей редакции:</w:t>
      </w:r>
    </w:p>
    <w:p w14:paraId="46B18A4A" w14:textId="71B3990A" w:rsidR="003719CB" w:rsidRPr="006E35A6" w:rsidRDefault="003719CB" w:rsidP="006E102C">
      <w:pPr>
        <w:pStyle w:val="Bodytext20"/>
        <w:shd w:val="clear" w:color="auto" w:fill="auto"/>
        <w:tabs>
          <w:tab w:val="left" w:pos="7026"/>
          <w:tab w:val="left" w:pos="7549"/>
        </w:tabs>
        <w:spacing w:line="296" w:lineRule="exact"/>
        <w:ind w:left="160" w:right="160" w:firstLine="700"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>«2. Организация и осуществление видов муниципального контроля регулируются Федеральным законом от 31.07.2020</w:t>
      </w:r>
      <w:r w:rsidRPr="006E35A6">
        <w:rPr>
          <w:rFonts w:ascii="Arial" w:hAnsi="Arial" w:cs="Arial"/>
          <w:color w:val="000000"/>
        </w:rPr>
        <w:tab/>
        <w:t>№</w:t>
      </w:r>
      <w:r w:rsidRPr="006E35A6">
        <w:rPr>
          <w:rFonts w:ascii="Arial" w:hAnsi="Arial" w:cs="Arial"/>
          <w:color w:val="000000"/>
        </w:rPr>
        <w:tab/>
        <w:t>248-ФЗ «О</w:t>
      </w:r>
      <w:r w:rsidR="006E102C">
        <w:rPr>
          <w:rFonts w:ascii="Arial" w:hAnsi="Arial" w:cs="Arial"/>
        </w:rPr>
        <w:t xml:space="preserve"> </w:t>
      </w:r>
      <w:r w:rsidRPr="006E35A6">
        <w:rPr>
          <w:rFonts w:ascii="Arial" w:hAnsi="Arial" w:cs="Arial"/>
          <w:color w:val="000000"/>
        </w:rPr>
        <w:t>государственном контроле (надзоре) и муниципальном контроле в Российской Федерации.».»</w:t>
      </w:r>
    </w:p>
    <w:p w14:paraId="47C722B4" w14:textId="77777777" w:rsidR="003719CB" w:rsidRPr="006E35A6" w:rsidRDefault="003719CB" w:rsidP="003719CB">
      <w:pPr>
        <w:shd w:val="clear" w:color="auto" w:fill="FFFFFF"/>
        <w:spacing w:after="120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</w:rPr>
        <w:t>2. Провести публичные слушания Проекта изменений в Устав муниципального образования Петровское сельское поселение.</w:t>
      </w:r>
    </w:p>
    <w:p w14:paraId="3D8B322D" w14:textId="77777777" w:rsidR="003719CB" w:rsidRPr="006E35A6" w:rsidRDefault="003719CB" w:rsidP="003719CB">
      <w:pPr>
        <w:spacing w:after="120"/>
        <w:contextualSpacing/>
        <w:jc w:val="both"/>
        <w:rPr>
          <w:rFonts w:ascii="Arial" w:hAnsi="Arial" w:cs="Arial"/>
        </w:rPr>
      </w:pPr>
      <w:r w:rsidRPr="006E35A6">
        <w:rPr>
          <w:rFonts w:ascii="Arial" w:hAnsi="Arial" w:cs="Arial"/>
          <w:color w:val="000000"/>
        </w:rPr>
        <w:t xml:space="preserve">        3.  </w:t>
      </w:r>
      <w:proofErr w:type="gramStart"/>
      <w:r w:rsidRPr="006E35A6">
        <w:rPr>
          <w:rFonts w:ascii="Arial" w:hAnsi="Arial" w:cs="Arial"/>
        </w:rPr>
        <w:t>Настоящее  Решение</w:t>
      </w:r>
      <w:proofErr w:type="gramEnd"/>
      <w:r w:rsidRPr="006E35A6">
        <w:rPr>
          <w:rFonts w:ascii="Arial" w:hAnsi="Arial" w:cs="Arial"/>
        </w:rPr>
        <w:t xml:space="preserve"> разместить на официальном  сайте Петровского сельского поселения </w:t>
      </w:r>
      <w:hyperlink r:id="rId5" w:history="1">
        <w:r w:rsidRPr="006E35A6">
          <w:rPr>
            <w:rStyle w:val="a3"/>
            <w:rFonts w:ascii="Arial" w:hAnsi="Arial" w:cs="Arial"/>
            <w:lang w:val="en-US"/>
          </w:rPr>
          <w:t>http</w:t>
        </w:r>
        <w:r w:rsidRPr="006E35A6">
          <w:rPr>
            <w:rStyle w:val="a3"/>
            <w:rFonts w:ascii="Arial" w:hAnsi="Arial" w:cs="Arial"/>
          </w:rPr>
          <w:t>://</w:t>
        </w:r>
        <w:r w:rsidRPr="006E35A6">
          <w:rPr>
            <w:rStyle w:val="a3"/>
            <w:rFonts w:ascii="Arial" w:hAnsi="Arial" w:cs="Arial"/>
            <w:lang w:val="en-US"/>
          </w:rPr>
          <w:t>petrovka</w:t>
        </w:r>
        <w:r w:rsidRPr="006E35A6">
          <w:rPr>
            <w:rStyle w:val="a3"/>
            <w:rFonts w:ascii="Arial" w:hAnsi="Arial" w:cs="Arial"/>
          </w:rPr>
          <w:t>-</w:t>
        </w:r>
        <w:r w:rsidRPr="006E35A6">
          <w:rPr>
            <w:rStyle w:val="a3"/>
            <w:rFonts w:ascii="Arial" w:hAnsi="Arial" w:cs="Arial"/>
            <w:lang w:val="en-US"/>
          </w:rPr>
          <w:t>sp</w:t>
        </w:r>
        <w:r w:rsidRPr="006E35A6">
          <w:rPr>
            <w:rStyle w:val="a3"/>
            <w:rFonts w:ascii="Arial" w:hAnsi="Arial" w:cs="Arial"/>
          </w:rPr>
          <w:t>.</w:t>
        </w:r>
        <w:r w:rsidRPr="006E35A6">
          <w:rPr>
            <w:rStyle w:val="a3"/>
            <w:rFonts w:ascii="Arial" w:hAnsi="Arial" w:cs="Arial"/>
            <w:lang w:val="en-US"/>
          </w:rPr>
          <w:t>ru</w:t>
        </w:r>
        <w:r w:rsidRPr="006E35A6">
          <w:rPr>
            <w:rStyle w:val="a3"/>
            <w:rFonts w:ascii="Arial" w:hAnsi="Arial" w:cs="Arial"/>
          </w:rPr>
          <w:t>/</w:t>
        </w:r>
      </w:hyperlink>
      <w:r w:rsidRPr="006E35A6">
        <w:rPr>
          <w:rFonts w:ascii="Arial" w:hAnsi="Arial" w:cs="Arial"/>
        </w:rPr>
        <w:t xml:space="preserve"> в информационно-телекоммуникационной сети «Интернет» и опубликовать в официальном источнике средства массовой информации органа местного самоуправления - «Информационный бюллетень  Петровского сельского поселения».</w:t>
      </w:r>
    </w:p>
    <w:p w14:paraId="2010B992" w14:textId="77777777" w:rsidR="003719CB" w:rsidRPr="006E35A6" w:rsidRDefault="003719CB" w:rsidP="003719CB">
      <w:pPr>
        <w:spacing w:after="120"/>
        <w:contextualSpacing/>
        <w:jc w:val="both"/>
        <w:rPr>
          <w:rFonts w:ascii="Arial" w:hAnsi="Arial" w:cs="Arial"/>
          <w:color w:val="000000"/>
        </w:rPr>
      </w:pPr>
      <w:r w:rsidRPr="006E35A6">
        <w:rPr>
          <w:rFonts w:ascii="Arial" w:hAnsi="Arial" w:cs="Arial"/>
          <w:color w:val="000000"/>
        </w:rPr>
        <w:t xml:space="preserve">         4. Настоящее Решение вступает в силу со дня его официального опубликования.</w:t>
      </w:r>
    </w:p>
    <w:p w14:paraId="3CABEBFB" w14:textId="77777777" w:rsidR="003719CB" w:rsidRPr="006E35A6" w:rsidRDefault="003719CB" w:rsidP="003719CB">
      <w:pPr>
        <w:contextualSpacing/>
        <w:jc w:val="both"/>
        <w:rPr>
          <w:rFonts w:ascii="Arial" w:hAnsi="Arial" w:cs="Arial"/>
          <w:color w:val="000000"/>
        </w:rPr>
      </w:pPr>
      <w:r w:rsidRPr="006E35A6">
        <w:rPr>
          <w:rFonts w:ascii="Arial" w:hAnsi="Arial" w:cs="Arial"/>
        </w:rPr>
        <w:t xml:space="preserve">         5</w:t>
      </w:r>
      <w:r w:rsidRPr="006E35A6">
        <w:rPr>
          <w:rFonts w:ascii="Arial" w:hAnsi="Arial" w:cs="Arial"/>
          <w:color w:val="000000"/>
        </w:rPr>
        <w:t xml:space="preserve">. Контроль за </w:t>
      </w:r>
      <w:proofErr w:type="gramStart"/>
      <w:r w:rsidRPr="006E35A6">
        <w:rPr>
          <w:rFonts w:ascii="Arial" w:hAnsi="Arial" w:cs="Arial"/>
          <w:color w:val="000000"/>
        </w:rPr>
        <w:t>исполнением  настоящего</w:t>
      </w:r>
      <w:proofErr w:type="gramEnd"/>
      <w:r w:rsidRPr="006E35A6">
        <w:rPr>
          <w:rFonts w:ascii="Arial" w:hAnsi="Arial" w:cs="Arial"/>
          <w:color w:val="000000"/>
        </w:rPr>
        <w:t xml:space="preserve"> Решения возложить на контрольно-правовой комитет Совета Петровского сельского поселения.</w:t>
      </w:r>
    </w:p>
    <w:p w14:paraId="2A88E323" w14:textId="77777777" w:rsidR="003719CB" w:rsidRPr="006E35A6" w:rsidRDefault="003719CB" w:rsidP="003719CB">
      <w:pPr>
        <w:ind w:firstLine="708"/>
        <w:jc w:val="both"/>
        <w:rPr>
          <w:rFonts w:ascii="Arial" w:hAnsi="Arial" w:cs="Arial"/>
          <w:color w:val="000000"/>
          <w:spacing w:val="-1"/>
        </w:rPr>
      </w:pPr>
    </w:p>
    <w:p w14:paraId="607E7F38" w14:textId="77777777" w:rsidR="003719CB" w:rsidRPr="006E35A6" w:rsidRDefault="003719CB" w:rsidP="003719CB">
      <w:pPr>
        <w:shd w:val="clear" w:color="auto" w:fill="FFFFFF"/>
        <w:tabs>
          <w:tab w:val="left" w:pos="7538"/>
        </w:tabs>
        <w:jc w:val="both"/>
        <w:rPr>
          <w:rFonts w:ascii="Arial" w:hAnsi="Arial" w:cs="Arial"/>
          <w:color w:val="000000"/>
          <w:spacing w:val="-1"/>
        </w:rPr>
      </w:pPr>
      <w:r w:rsidRPr="006E35A6">
        <w:rPr>
          <w:rFonts w:ascii="Arial" w:hAnsi="Arial" w:cs="Arial"/>
          <w:color w:val="000000"/>
          <w:spacing w:val="-1"/>
        </w:rPr>
        <w:t xml:space="preserve">Председатель Совета </w:t>
      </w:r>
    </w:p>
    <w:p w14:paraId="6FE36873" w14:textId="77777777" w:rsidR="003719CB" w:rsidRPr="006E35A6" w:rsidRDefault="003719CB" w:rsidP="003719CB">
      <w:pPr>
        <w:shd w:val="clear" w:color="auto" w:fill="FFFFFF"/>
        <w:tabs>
          <w:tab w:val="left" w:pos="7538"/>
        </w:tabs>
        <w:jc w:val="both"/>
        <w:rPr>
          <w:rFonts w:ascii="Arial" w:hAnsi="Arial" w:cs="Arial"/>
          <w:color w:val="000000"/>
          <w:spacing w:val="-1"/>
        </w:rPr>
      </w:pPr>
      <w:r w:rsidRPr="006E35A6">
        <w:rPr>
          <w:rFonts w:ascii="Arial" w:hAnsi="Arial" w:cs="Arial"/>
          <w:color w:val="000000"/>
          <w:spacing w:val="-1"/>
        </w:rPr>
        <w:t>Петровского сельского поселения</w:t>
      </w:r>
      <w:r w:rsidRPr="006E35A6">
        <w:rPr>
          <w:rFonts w:ascii="Arial" w:hAnsi="Arial" w:cs="Arial"/>
          <w:color w:val="000000"/>
          <w:spacing w:val="-1"/>
        </w:rPr>
        <w:tab/>
        <w:t>С.И.Лютько</w:t>
      </w:r>
    </w:p>
    <w:p w14:paraId="022AED35" w14:textId="77777777" w:rsidR="003719CB" w:rsidRPr="006E35A6" w:rsidRDefault="003719CB" w:rsidP="003719CB">
      <w:pPr>
        <w:shd w:val="clear" w:color="auto" w:fill="FFFFFF"/>
        <w:tabs>
          <w:tab w:val="left" w:pos="7538"/>
        </w:tabs>
        <w:jc w:val="both"/>
        <w:rPr>
          <w:rFonts w:ascii="Arial" w:hAnsi="Arial" w:cs="Arial"/>
          <w:color w:val="000000"/>
          <w:spacing w:val="-1"/>
        </w:rPr>
      </w:pPr>
    </w:p>
    <w:p w14:paraId="43DAAD3F" w14:textId="77777777" w:rsidR="003719CB" w:rsidRPr="006E35A6" w:rsidRDefault="003719CB" w:rsidP="003719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E35A6">
        <w:rPr>
          <w:rFonts w:ascii="Arial" w:hAnsi="Arial" w:cs="Arial"/>
        </w:rPr>
        <w:t>Глава Петровского сельского поселения</w:t>
      </w:r>
    </w:p>
    <w:p w14:paraId="37351D0F" w14:textId="77777777" w:rsidR="003719CB" w:rsidRPr="006E35A6" w:rsidRDefault="003719CB" w:rsidP="003719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E35A6">
        <w:rPr>
          <w:rFonts w:ascii="Arial" w:hAnsi="Arial" w:cs="Arial"/>
        </w:rPr>
        <w:t xml:space="preserve">(Глава </w:t>
      </w:r>
      <w:proofErr w:type="gramStart"/>
      <w:r w:rsidRPr="006E35A6">
        <w:rPr>
          <w:rFonts w:ascii="Arial" w:hAnsi="Arial" w:cs="Arial"/>
        </w:rPr>
        <w:t xml:space="preserve">Администрации)   </w:t>
      </w:r>
      <w:proofErr w:type="gramEnd"/>
      <w:r w:rsidRPr="006E35A6">
        <w:rPr>
          <w:rFonts w:ascii="Arial" w:hAnsi="Arial" w:cs="Arial"/>
        </w:rPr>
        <w:t xml:space="preserve">                                                                       С.И.Лютько</w:t>
      </w:r>
    </w:p>
    <w:p w14:paraId="0BA8AAC2" w14:textId="77777777" w:rsidR="003719CB" w:rsidRPr="006E35A6" w:rsidRDefault="003719CB" w:rsidP="003719CB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14:paraId="541802A9" w14:textId="77777777" w:rsidR="003719CB" w:rsidRDefault="003719CB" w:rsidP="003719CB">
      <w:pPr>
        <w:shd w:val="clear" w:color="auto" w:fill="FFFFFF"/>
        <w:tabs>
          <w:tab w:val="left" w:pos="7538"/>
        </w:tabs>
        <w:contextualSpacing/>
        <w:jc w:val="both"/>
        <w:rPr>
          <w:rFonts w:ascii="Arial" w:hAnsi="Arial" w:cs="Arial"/>
        </w:rPr>
      </w:pPr>
    </w:p>
    <w:p w14:paraId="7BBEB2F6" w14:textId="77777777" w:rsidR="009234B9" w:rsidRDefault="009234B9"/>
    <w:sectPr w:rsidR="0092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653B"/>
    <w:multiLevelType w:val="multilevel"/>
    <w:tmpl w:val="A6E88DB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613611"/>
    <w:multiLevelType w:val="multilevel"/>
    <w:tmpl w:val="0ECE43C4"/>
    <w:lvl w:ilvl="0">
      <w:start w:val="2"/>
      <w:numFmt w:val="decimal"/>
      <w:lvlText w:val="1.%1."/>
      <w:lvlJc w:val="left"/>
      <w:pPr>
        <w:ind w:left="0" w:firstLine="0"/>
      </w:pPr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6D4F84"/>
    <w:multiLevelType w:val="multilevel"/>
    <w:tmpl w:val="82DE07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4644012"/>
    <w:multiLevelType w:val="multilevel"/>
    <w:tmpl w:val="8A6A8DF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43A42FA"/>
    <w:multiLevelType w:val="multilevel"/>
    <w:tmpl w:val="432428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E3E7DD3"/>
    <w:multiLevelType w:val="multilevel"/>
    <w:tmpl w:val="BA54A7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40"/>
    <w:rsid w:val="001826FD"/>
    <w:rsid w:val="00183F70"/>
    <w:rsid w:val="003719CB"/>
    <w:rsid w:val="00574DB8"/>
    <w:rsid w:val="006E102C"/>
    <w:rsid w:val="006E35A6"/>
    <w:rsid w:val="008F7C82"/>
    <w:rsid w:val="009234B9"/>
    <w:rsid w:val="00E3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B320"/>
  <w15:chartTrackingRefBased/>
  <w15:docId w15:val="{8DE7A4D7-A744-4624-A819-ECDFC57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3719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719CB"/>
    <w:pPr>
      <w:widowControl w:val="0"/>
      <w:shd w:val="clear" w:color="auto" w:fill="FFFFFF"/>
      <w:spacing w:line="298" w:lineRule="exact"/>
      <w:jc w:val="center"/>
    </w:pPr>
    <w:rPr>
      <w:sz w:val="26"/>
      <w:szCs w:val="26"/>
      <w:lang w:eastAsia="en-US"/>
    </w:rPr>
  </w:style>
  <w:style w:type="character" w:styleId="a3">
    <w:name w:val="Hyperlink"/>
    <w:rsid w:val="0037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trovka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2024-03-05T02:58:00Z</dcterms:created>
  <dcterms:modified xsi:type="dcterms:W3CDTF">2024-03-29T02:20:00Z</dcterms:modified>
</cp:coreProperties>
</file>